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8E" w:rsidRDefault="0004428E" w:rsidP="007356F5">
      <w:pPr>
        <w:jc w:val="center"/>
        <w:rPr>
          <w:b/>
        </w:rPr>
      </w:pPr>
      <w:r>
        <w:rPr>
          <w:b/>
        </w:rPr>
        <w:t>Klawiter – AP World History</w:t>
      </w:r>
    </w:p>
    <w:p w:rsidR="009757BE" w:rsidRPr="007356F5" w:rsidRDefault="007356F5" w:rsidP="007356F5">
      <w:pPr>
        <w:jc w:val="center"/>
        <w:rPr>
          <w:b/>
        </w:rPr>
      </w:pPr>
      <w:r w:rsidRPr="007356F5">
        <w:rPr>
          <w:b/>
        </w:rPr>
        <w:t>A Concise History of Ocean</w:t>
      </w:r>
      <w:r w:rsidR="00FA53D3">
        <w:rPr>
          <w:b/>
        </w:rPr>
        <w:t>i</w:t>
      </w:r>
      <w:r w:rsidRPr="007356F5">
        <w:rPr>
          <w:b/>
        </w:rPr>
        <w:t>a</w:t>
      </w:r>
    </w:p>
    <w:p w:rsidR="007356F5" w:rsidRDefault="007356F5" w:rsidP="007356F5">
      <w:pPr>
        <w:jc w:val="center"/>
      </w:pPr>
    </w:p>
    <w:p w:rsidR="00D46C98" w:rsidRDefault="00DF6BED" w:rsidP="007356F5">
      <w:pPr>
        <w:rPr>
          <w:u w:val="single"/>
        </w:rPr>
      </w:pPr>
      <w:r>
        <w:rPr>
          <w:u w:val="single"/>
        </w:rPr>
        <w:t xml:space="preserve">Regional Overview/Reference </w:t>
      </w:r>
      <w:r w:rsidR="00D46C98">
        <w:rPr>
          <w:u w:val="single"/>
        </w:rPr>
        <w:t>Maps</w:t>
      </w:r>
    </w:p>
    <w:p w:rsidR="00DF6BED" w:rsidRDefault="00DF6BED" w:rsidP="007356F5">
      <w:pPr>
        <w:rPr>
          <w:u w:val="single"/>
        </w:rPr>
      </w:pPr>
    </w:p>
    <w:p w:rsidR="00D46C98" w:rsidRDefault="00D46C98" w:rsidP="007356F5">
      <w:pPr>
        <w:rPr>
          <w:u w:val="single"/>
        </w:rPr>
      </w:pPr>
      <w:r>
        <w:rPr>
          <w:noProof/>
        </w:rPr>
        <w:drawing>
          <wp:inline distT="0" distB="0" distL="0" distR="0" wp14:anchorId="06685C09" wp14:editId="6C9F6962">
            <wp:extent cx="5496941" cy="3438525"/>
            <wp:effectExtent l="0" t="0" r="8890" b="0"/>
            <wp:docPr id="3" name="Picture 3" descr="http://www.beautifulpacific.com/maps/polynes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autifulpacific.com/maps/polynesi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91" cy="344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C98" w:rsidRDefault="00D46C98" w:rsidP="007356F5">
      <w:pPr>
        <w:rPr>
          <w:u w:val="single"/>
        </w:rPr>
      </w:pPr>
    </w:p>
    <w:p w:rsidR="00D46C98" w:rsidRDefault="00D46C98" w:rsidP="007356F5">
      <w:pPr>
        <w:rPr>
          <w:u w:val="single"/>
        </w:rPr>
      </w:pPr>
      <w:r>
        <w:rPr>
          <w:noProof/>
        </w:rPr>
        <w:drawing>
          <wp:inline distT="0" distB="0" distL="0" distR="0" wp14:anchorId="49FE980E" wp14:editId="471C1FB0">
            <wp:extent cx="5629275" cy="3867150"/>
            <wp:effectExtent l="0" t="0" r="9525" b="0"/>
            <wp:docPr id="1" name="Picture 1" descr="Map of Melan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Melanes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6F5" w:rsidRPr="001F5EC8" w:rsidRDefault="007356F5" w:rsidP="007356F5">
      <w:pPr>
        <w:rPr>
          <w:b/>
          <w:sz w:val="24"/>
          <w:szCs w:val="24"/>
          <w:u w:val="single"/>
        </w:rPr>
      </w:pPr>
      <w:r w:rsidRPr="001F5EC8">
        <w:rPr>
          <w:b/>
          <w:sz w:val="24"/>
          <w:szCs w:val="24"/>
          <w:u w:val="single"/>
        </w:rPr>
        <w:lastRenderedPageBreak/>
        <w:t>Period 1</w:t>
      </w:r>
      <w:r w:rsidR="0004428E">
        <w:rPr>
          <w:b/>
          <w:sz w:val="24"/>
          <w:szCs w:val="24"/>
          <w:u w:val="single"/>
        </w:rPr>
        <w:t>: c. 8000 BCE - 600 BCE</w:t>
      </w:r>
    </w:p>
    <w:p w:rsidR="007356F5" w:rsidRDefault="007356F5" w:rsidP="007356F5">
      <w:r>
        <w:t>-</w:t>
      </w:r>
      <w:proofErr w:type="spellStart"/>
      <w:r>
        <w:t>Paleolithic</w:t>
      </w:r>
      <w:proofErr w:type="spellEnd"/>
      <w:r>
        <w:t xml:space="preserve"> migrations</w:t>
      </w:r>
      <w:r w:rsidR="00DF6BED">
        <w:t xml:space="preserve"> into Australia </w:t>
      </w:r>
      <w:r>
        <w:t>c. 60,000 years ago</w:t>
      </w:r>
    </w:p>
    <w:p w:rsidR="007356F5" w:rsidRDefault="007356F5" w:rsidP="007356F5">
      <w:r>
        <w:t>-</w:t>
      </w:r>
      <w:proofErr w:type="gramStart"/>
      <w:r>
        <w:t>low-</w:t>
      </w:r>
      <w:proofErr w:type="gramEnd"/>
      <w:r>
        <w:t xml:space="preserve">sea levels created land bridges, </w:t>
      </w:r>
      <w:r w:rsidR="00DF6BED">
        <w:t xml:space="preserve">but </w:t>
      </w:r>
      <w:r>
        <w:t>they likely had rafts as well</w:t>
      </w:r>
    </w:p>
    <w:p w:rsidR="00DF6BED" w:rsidRDefault="00DF6BED" w:rsidP="007356F5">
      <w:r>
        <w:t>-Australian settlers lived a hunting-foraging lifestyle, as did their descendants through all future eras</w:t>
      </w:r>
    </w:p>
    <w:p w:rsidR="00DF6BED" w:rsidRDefault="00DF6BED" w:rsidP="007356F5">
      <w:r>
        <w:t>-Austronesian language-speaking peoples travel into the New Guinea region c. 3000 BCE from SE Asia, though</w:t>
      </w:r>
    </w:p>
    <w:p w:rsidR="00DF6BED" w:rsidRDefault="00DF6BED" w:rsidP="007356F5">
      <w:r>
        <w:t xml:space="preserve">  </w:t>
      </w:r>
      <w:proofErr w:type="gramStart"/>
      <w:r>
        <w:t>the</w:t>
      </w:r>
      <w:proofErr w:type="gramEnd"/>
      <w:r>
        <w:t xml:space="preserve"> original location is a source of fighting among historians</w:t>
      </w:r>
    </w:p>
    <w:p w:rsidR="00DF6BED" w:rsidRDefault="00DF6BED" w:rsidP="007356F5">
      <w:r>
        <w:tab/>
      </w:r>
      <w:r>
        <w:tab/>
        <w:t>-</w:t>
      </w:r>
      <w:proofErr w:type="gramStart"/>
      <w:r>
        <w:t>double-</w:t>
      </w:r>
      <w:proofErr w:type="gramEnd"/>
      <w:r>
        <w:t>canoe outrigger boats, could be stable on ocean</w:t>
      </w:r>
    </w:p>
    <w:p w:rsidR="00DF6BED" w:rsidRDefault="00DF6BED" w:rsidP="007356F5">
      <w:r>
        <w:tab/>
      </w:r>
      <w:r>
        <w:tab/>
        <w:t>-mapped using stars, winds,</w:t>
      </w:r>
      <w:r w:rsidR="00FE74A6">
        <w:t xml:space="preserve"> currents,</w:t>
      </w:r>
      <w:r>
        <w:t xml:space="preserve"> island landmarks</w:t>
      </w:r>
    </w:p>
    <w:p w:rsidR="00DF6BED" w:rsidRDefault="00DF6BED" w:rsidP="007356F5">
      <w:r>
        <w:tab/>
      </w:r>
      <w:r>
        <w:tab/>
        <w:t>-introduced chickens, pigs, yams, taro root into New Guinea, prompted the development</w:t>
      </w:r>
    </w:p>
    <w:p w:rsidR="00DF6BED" w:rsidRDefault="00DF6BED" w:rsidP="007356F5">
      <w:r>
        <w:tab/>
      </w:r>
      <w:r>
        <w:tab/>
        <w:t xml:space="preserve">  </w:t>
      </w:r>
      <w:proofErr w:type="gramStart"/>
      <w:r>
        <w:t>of</w:t>
      </w:r>
      <w:proofErr w:type="gramEnd"/>
      <w:r>
        <w:t xml:space="preserve"> settled agriculture and specialized labor</w:t>
      </w:r>
    </w:p>
    <w:p w:rsidR="00DF6BED" w:rsidRDefault="00DF6BED" w:rsidP="00DF6BED">
      <w:pPr>
        <w:ind w:left="720" w:firstLine="720"/>
      </w:pPr>
      <w:r>
        <w:t>-from New Guinea they launched the long process of finding new islands on which to settle</w:t>
      </w:r>
    </w:p>
    <w:p w:rsidR="00DF6BED" w:rsidRDefault="00DF6BED" w:rsidP="00DF6BED">
      <w:pPr>
        <w:ind w:left="720" w:firstLine="720"/>
      </w:pPr>
      <w:r>
        <w:t>-through most of Melanesia by 1000 BCE and into Polynesia, with Hawaii settled by early</w:t>
      </w:r>
    </w:p>
    <w:p w:rsidR="00DF6BED" w:rsidRDefault="00DF6BED" w:rsidP="00DF6BED">
      <w:pPr>
        <w:ind w:left="720" w:firstLine="720"/>
      </w:pPr>
      <w:r>
        <w:t xml:space="preserve"> CE, Easter Island around 400 CE and lastly all the way back to New Zealand by 700 CE</w:t>
      </w:r>
    </w:p>
    <w:p w:rsidR="00DF6BED" w:rsidRDefault="00DF6BED" w:rsidP="00DF6BED">
      <w:pPr>
        <w:ind w:left="720" w:firstLine="720"/>
      </w:pPr>
    </w:p>
    <w:p w:rsidR="00DF6BED" w:rsidRDefault="00DF6BED" w:rsidP="00DF6BED">
      <w:r>
        <w:rPr>
          <w:noProof/>
        </w:rPr>
        <w:drawing>
          <wp:inline distT="0" distB="0" distL="0" distR="0">
            <wp:extent cx="5238750" cy="3486150"/>
            <wp:effectExtent l="0" t="0" r="0" b="0"/>
            <wp:docPr id="2" name="Picture 2" descr="http://media.maps.com/magellan/Images/WRLH054-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maps.com/magellan/Images/WRLH054-H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ED" w:rsidRDefault="00DF6BED" w:rsidP="00DF6BED">
      <w:pPr>
        <w:rPr>
          <w:u w:val="single"/>
        </w:rPr>
      </w:pPr>
    </w:p>
    <w:p w:rsidR="00DF6BED" w:rsidRPr="001F5EC8" w:rsidRDefault="0004428E" w:rsidP="00DF6B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Periods 2 and 3: 600 BCE – 1450 CE</w:t>
      </w:r>
    </w:p>
    <w:p w:rsidR="00DF6BED" w:rsidRDefault="00DF6BED" w:rsidP="00DF6BED">
      <w:r>
        <w:t xml:space="preserve">-Oceanic people spread to Polynesia, hitting Hawaii 300 CE and finally New Zealand c. 700 </w:t>
      </w:r>
      <w:proofErr w:type="spellStart"/>
      <w:r>
        <w:t>Ce</w:t>
      </w:r>
      <w:proofErr w:type="spellEnd"/>
    </w:p>
    <w:p w:rsidR="00DF6BED" w:rsidRDefault="00DF6BED" w:rsidP="00DF6BED">
      <w:r>
        <w:t>-eliminated much of native animal species and introduced “transported” plants and animals:</w:t>
      </w:r>
    </w:p>
    <w:p w:rsidR="00DF6BED" w:rsidRDefault="00DF6BED" w:rsidP="00DF6BED">
      <w:r>
        <w:tab/>
      </w:r>
      <w:r>
        <w:tab/>
        <w:t>-</w:t>
      </w:r>
      <w:proofErr w:type="spellStart"/>
      <w:proofErr w:type="gramStart"/>
      <w:r>
        <w:t>tara</w:t>
      </w:r>
      <w:proofErr w:type="spellEnd"/>
      <w:proofErr w:type="gramEnd"/>
      <w:r>
        <w:t>, yams, bananas, breadfruit</w:t>
      </w:r>
    </w:p>
    <w:p w:rsidR="00DF6BED" w:rsidRDefault="00DF6BED" w:rsidP="00DF6BED">
      <w:r>
        <w:tab/>
      </w:r>
      <w:r>
        <w:tab/>
        <w:t>-pigs, chickens, dogs, rats</w:t>
      </w:r>
    </w:p>
    <w:p w:rsidR="00DF6BED" w:rsidRDefault="00DF6BED" w:rsidP="00DF6BED">
      <w:r>
        <w:tab/>
      </w:r>
      <w:r>
        <w:tab/>
        <w:t>-</w:t>
      </w:r>
      <w:proofErr w:type="spellStart"/>
      <w:r>
        <w:t>sweat</w:t>
      </w:r>
      <w:proofErr w:type="spellEnd"/>
      <w:r>
        <w:t xml:space="preserve"> potatoes especially important in New Zealand</w:t>
      </w:r>
    </w:p>
    <w:p w:rsidR="00DF6BED" w:rsidRDefault="00DF6BED" w:rsidP="00DF6BED">
      <w:r>
        <w:tab/>
      </w:r>
      <w:r>
        <w:tab/>
        <w:t xml:space="preserve">-trade networks flourished between islands like Hawaii, Tahiti, and the Marquesas </w:t>
      </w:r>
    </w:p>
    <w:p w:rsidR="00DF6BED" w:rsidRDefault="00DF6BED" w:rsidP="00DF6BED">
      <w:r>
        <w:t>-use of fire to clear forests to make room for transported plants</w:t>
      </w:r>
    </w:p>
    <w:p w:rsidR="00DF6BED" w:rsidRDefault="00DF6BED" w:rsidP="00DF6BED">
      <w:r>
        <w:t>-some islanders maintained population control through infanticide, abortion, etc.</w:t>
      </w:r>
    </w:p>
    <w:p w:rsidR="00295A61" w:rsidRDefault="00295A61" w:rsidP="00DF6BED">
      <w:r>
        <w:t>-sometimes they destroyed the environment and would have to relocate or face catastrophe</w:t>
      </w:r>
    </w:p>
    <w:p w:rsidR="00DF6BED" w:rsidRDefault="00DF6BED" w:rsidP="00295A61">
      <w:pPr>
        <w:ind w:firstLine="720"/>
      </w:pPr>
      <w:r>
        <w:t>-</w:t>
      </w:r>
      <w:r w:rsidR="00295A61">
        <w:t xml:space="preserve">For example: </w:t>
      </w:r>
      <w:r>
        <w:t xml:space="preserve">Easter Islanders </w:t>
      </w:r>
      <w:proofErr w:type="gramStart"/>
      <w:r>
        <w:t>arrived</w:t>
      </w:r>
      <w:proofErr w:type="gramEnd"/>
      <w:r>
        <w:t xml:space="preserve"> c. 400s CE</w:t>
      </w:r>
    </w:p>
    <w:p w:rsidR="00DF6BED" w:rsidRDefault="00DF6BED" w:rsidP="00DF6BED">
      <w:r>
        <w:tab/>
      </w:r>
      <w:r>
        <w:tab/>
        <w:t>-by 1600 nearly all trees had been cut, many to create rolling logs for their statues</w:t>
      </w:r>
    </w:p>
    <w:p w:rsidR="00DF6BED" w:rsidRDefault="00DF6BED" w:rsidP="00DF6BED">
      <w:r>
        <w:tab/>
      </w:r>
      <w:r>
        <w:tab/>
        <w:t>-resource shortages led the 7</w:t>
      </w:r>
      <w:r w:rsidR="0004428E">
        <w:t>,</w:t>
      </w:r>
      <w:r>
        <w:t>000 inhabitants into violence, leaving only about 2</w:t>
      </w:r>
      <w:r w:rsidR="0004428E">
        <w:t>,</w:t>
      </w:r>
      <w:r>
        <w:t>000 in the early</w:t>
      </w:r>
    </w:p>
    <w:p w:rsidR="00DF6BED" w:rsidRDefault="00DF6BED" w:rsidP="00DF6BED">
      <w:r>
        <w:tab/>
      </w:r>
      <w:r>
        <w:tab/>
        <w:t xml:space="preserve"> </w:t>
      </w:r>
      <w:proofErr w:type="gramStart"/>
      <w:r>
        <w:t>seventeenth</w:t>
      </w:r>
      <w:proofErr w:type="gramEnd"/>
      <w:r>
        <w:t xml:space="preserve"> century</w:t>
      </w:r>
    </w:p>
    <w:p w:rsidR="00DF6BED" w:rsidRPr="00D46C98" w:rsidRDefault="00DF6BED" w:rsidP="00DF6BED">
      <w:r>
        <w:t>-most societies were chiefdoms with polytheistic religious traditions</w:t>
      </w:r>
    </w:p>
    <w:p w:rsidR="00D46C98" w:rsidRDefault="00D46C98" w:rsidP="007356F5"/>
    <w:p w:rsidR="00D46C98" w:rsidRPr="001F5EC8" w:rsidRDefault="00295A61" w:rsidP="007356F5">
      <w:pPr>
        <w:rPr>
          <w:b/>
          <w:sz w:val="24"/>
          <w:szCs w:val="24"/>
          <w:u w:val="single"/>
        </w:rPr>
      </w:pPr>
      <w:r w:rsidRPr="001F5EC8">
        <w:rPr>
          <w:b/>
          <w:sz w:val="24"/>
          <w:szCs w:val="24"/>
          <w:u w:val="single"/>
        </w:rPr>
        <w:lastRenderedPageBreak/>
        <w:t>Period 4</w:t>
      </w:r>
      <w:r w:rsidR="0004428E">
        <w:rPr>
          <w:b/>
          <w:sz w:val="24"/>
          <w:szCs w:val="24"/>
          <w:u w:val="single"/>
        </w:rPr>
        <w:t>: 1450-1750</w:t>
      </w:r>
    </w:p>
    <w:p w:rsidR="00295A61" w:rsidRDefault="00295A61" w:rsidP="007356F5">
      <w:r>
        <w:t xml:space="preserve">-Europeans began to crisscross the Pacific starting in the sixteenth century thanks to explorers like Magellan </w:t>
      </w:r>
    </w:p>
    <w:p w:rsidR="00295A61" w:rsidRDefault="00295A61" w:rsidP="007356F5">
      <w:r>
        <w:t xml:space="preserve">-Jesuits and sailors hit some of the islands and they unknowingly brought smallpox and flu to islands like Guam in </w:t>
      </w:r>
    </w:p>
    <w:p w:rsidR="00295A61" w:rsidRDefault="00295A61" w:rsidP="007356F5">
      <w:r>
        <w:t xml:space="preserve"> Micronesia, leaving a death rate among indigenous peoples as high as 90%, but in general there was not an </w:t>
      </w:r>
    </w:p>
    <w:p w:rsidR="00295A61" w:rsidRDefault="00295A61" w:rsidP="007356F5">
      <w:r>
        <w:t xml:space="preserve"> </w:t>
      </w:r>
      <w:proofErr w:type="gramStart"/>
      <w:r>
        <w:t>exchange</w:t>
      </w:r>
      <w:proofErr w:type="gramEnd"/>
      <w:r>
        <w:t xml:space="preserve"> in the Pacific equivalent to that of the Atlantic system</w:t>
      </w:r>
    </w:p>
    <w:p w:rsidR="00295A61" w:rsidRDefault="00295A61" w:rsidP="007356F5"/>
    <w:p w:rsidR="00295A61" w:rsidRPr="001F5EC8" w:rsidRDefault="00295A61" w:rsidP="007356F5">
      <w:pPr>
        <w:rPr>
          <w:b/>
          <w:sz w:val="24"/>
          <w:szCs w:val="24"/>
          <w:u w:val="single"/>
        </w:rPr>
      </w:pPr>
      <w:r w:rsidRPr="001F5EC8">
        <w:rPr>
          <w:b/>
          <w:sz w:val="24"/>
          <w:szCs w:val="24"/>
          <w:u w:val="single"/>
        </w:rPr>
        <w:t>Period 5</w:t>
      </w:r>
      <w:r w:rsidR="0004428E">
        <w:rPr>
          <w:b/>
          <w:sz w:val="24"/>
          <w:szCs w:val="24"/>
          <w:u w:val="single"/>
        </w:rPr>
        <w:t xml:space="preserve">: 1750 </w:t>
      </w:r>
      <w:proofErr w:type="gramStart"/>
      <w:r w:rsidR="0004428E">
        <w:rPr>
          <w:b/>
          <w:sz w:val="24"/>
          <w:szCs w:val="24"/>
          <w:u w:val="single"/>
        </w:rPr>
        <w:t>-  1900</w:t>
      </w:r>
      <w:proofErr w:type="gramEnd"/>
    </w:p>
    <w:p w:rsidR="00295A61" w:rsidRDefault="00295A61" w:rsidP="007356F5">
      <w:r>
        <w:t>-Captain Cook’s voyages were the first to cause major historical shifts in Oceania</w:t>
      </w:r>
    </w:p>
    <w:p w:rsidR="00295A61" w:rsidRDefault="00295A61" w:rsidP="00295A61">
      <w:pPr>
        <w:ind w:firstLine="720"/>
      </w:pPr>
      <w:r>
        <w:t xml:space="preserve">-Cook had a “chronometer” that helped him determine longitude, which made his voyages precise, so </w:t>
      </w:r>
    </w:p>
    <w:p w:rsidR="00295A61" w:rsidRDefault="00295A61" w:rsidP="00295A61">
      <w:pPr>
        <w:ind w:firstLine="720"/>
      </w:pPr>
      <w:r>
        <w:t xml:space="preserve">  </w:t>
      </w:r>
      <w:proofErr w:type="gramStart"/>
      <w:r>
        <w:t>he</w:t>
      </w:r>
      <w:proofErr w:type="gramEnd"/>
      <w:r>
        <w:t xml:space="preserve"> could return again and again</w:t>
      </w:r>
    </w:p>
    <w:p w:rsidR="00295A61" w:rsidRDefault="00295A61" w:rsidP="007356F5">
      <w:r>
        <w:tab/>
        <w:t xml:space="preserve">-Cook in the late eighteenth century helped provide geographic information necessary for Europeans to </w:t>
      </w:r>
    </w:p>
    <w:p w:rsidR="00295A61" w:rsidRDefault="00295A61" w:rsidP="007356F5">
      <w:r>
        <w:t xml:space="preserve">       </w:t>
      </w:r>
      <w:r>
        <w:tab/>
        <w:t xml:space="preserve">  </w:t>
      </w:r>
      <w:proofErr w:type="gramStart"/>
      <w:r>
        <w:t>map</w:t>
      </w:r>
      <w:proofErr w:type="gramEnd"/>
      <w:r>
        <w:t xml:space="preserve"> the Pacific Ocean regions of Melanesia and Polynesia</w:t>
      </w:r>
    </w:p>
    <w:p w:rsidR="00295A61" w:rsidRDefault="00295A61" w:rsidP="007356F5">
      <w:r>
        <w:tab/>
        <w:t xml:space="preserve">-Cook took a deep interest in culture and customs of Hawaii, where he lost his life in an outburst of </w:t>
      </w:r>
    </w:p>
    <w:p w:rsidR="00295A61" w:rsidRDefault="00295A61" w:rsidP="007356F5">
      <w:r>
        <w:tab/>
        <w:t xml:space="preserve">  </w:t>
      </w:r>
      <w:proofErr w:type="gramStart"/>
      <w:r>
        <w:t>violence</w:t>
      </w:r>
      <w:proofErr w:type="gramEnd"/>
      <w:r>
        <w:t xml:space="preserve"> between his crew and native peoples</w:t>
      </w:r>
    </w:p>
    <w:p w:rsidR="00295A61" w:rsidRDefault="00295A61" w:rsidP="007356F5">
      <w:r>
        <w:t>-Such voyages brought devastating depopulation from disease transmission</w:t>
      </w:r>
    </w:p>
    <w:p w:rsidR="00295A61" w:rsidRDefault="00295A61" w:rsidP="007356F5">
      <w:r>
        <w:t>-Islanders were “</w:t>
      </w:r>
      <w:proofErr w:type="spellStart"/>
      <w:r>
        <w:t>blackbirded</w:t>
      </w:r>
      <w:proofErr w:type="spellEnd"/>
      <w:r>
        <w:t>,” or seized to be laborers on whaling ships or moved to cash crop fields</w:t>
      </w:r>
    </w:p>
    <w:p w:rsidR="00295A61" w:rsidRDefault="00295A61" w:rsidP="007356F5">
      <w:r>
        <w:t>-Europeans brought new animals and plants and further altered the environment:</w:t>
      </w:r>
    </w:p>
    <w:p w:rsidR="00295A61" w:rsidRDefault="00295A61" w:rsidP="007356F5">
      <w:r>
        <w:tab/>
        <w:t>-cattle in Hawaii grew into a nuisance, trampling the earth and eating all vegetation in site</w:t>
      </w:r>
    </w:p>
    <w:p w:rsidR="00295A61" w:rsidRDefault="00295A61" w:rsidP="007356F5">
      <w:r>
        <w:tab/>
        <w:t>-goats were put on islands as food for traveling sailors, and they exploded in numbers</w:t>
      </w:r>
    </w:p>
    <w:p w:rsidR="00295A61" w:rsidRDefault="00295A61" w:rsidP="007356F5">
      <w:r>
        <w:tab/>
        <w:t>-weeds carried by Europeans thrived in this changing ecosystem</w:t>
      </w:r>
    </w:p>
    <w:p w:rsidR="00295A61" w:rsidRDefault="00295A61" w:rsidP="007356F5">
      <w:r>
        <w:tab/>
        <w:t xml:space="preserve">-rats were possibly the worst, which killed massive numbers of birds and ate seeds that were </w:t>
      </w:r>
      <w:proofErr w:type="gramStart"/>
      <w:r>
        <w:t>key</w:t>
      </w:r>
      <w:proofErr w:type="gramEnd"/>
      <w:r>
        <w:t xml:space="preserve"> for forests</w:t>
      </w:r>
    </w:p>
    <w:p w:rsidR="00007161" w:rsidRDefault="00007161" w:rsidP="007356F5">
      <w:r>
        <w:tab/>
        <w:t>-rabbits and deer tore up Australia and New Zealand</w:t>
      </w:r>
    </w:p>
    <w:p w:rsidR="00295A61" w:rsidRDefault="00295A61" w:rsidP="007356F5">
      <w:r>
        <w:tab/>
        <w:t>-corn, squash, and other foreign crops planted by humans eliminated indigenous crops</w:t>
      </w:r>
    </w:p>
    <w:p w:rsidR="00295A61" w:rsidRDefault="007F2C37" w:rsidP="007356F5">
      <w:r>
        <w:tab/>
        <w:t>-whalers and sealers in New Zealand showed hardly any restraint (whale bones helped make European</w:t>
      </w:r>
    </w:p>
    <w:p w:rsidR="007F2C37" w:rsidRDefault="007F2C37" w:rsidP="007356F5">
      <w:r>
        <w:tab/>
        <w:t xml:space="preserve">  </w:t>
      </w:r>
      <w:proofErr w:type="gramStart"/>
      <w:r>
        <w:t>corsets</w:t>
      </w:r>
      <w:proofErr w:type="gramEnd"/>
      <w:r>
        <w:t>, oil for grease and lamps, and  ambergris was used for perfume</w:t>
      </w:r>
    </w:p>
    <w:p w:rsidR="00007161" w:rsidRDefault="00007161" w:rsidP="007356F5">
      <w:r>
        <w:tab/>
        <w:t>-deforestation occurred due to the demand for timber</w:t>
      </w:r>
      <w:r w:rsidR="008A5F24">
        <w:t xml:space="preserve"> and clearing for grazing animals like sheep</w:t>
      </w:r>
    </w:p>
    <w:p w:rsidR="00007161" w:rsidRDefault="00007161" w:rsidP="007356F5">
      <w:r>
        <w:t xml:space="preserve">-After the American Revolution, Britain began to send its non-death-sentence criminals to the punishment of </w:t>
      </w:r>
    </w:p>
    <w:p w:rsidR="00007161" w:rsidRDefault="00007161" w:rsidP="007356F5">
      <w:r>
        <w:t xml:space="preserve">  “</w:t>
      </w:r>
      <w:proofErr w:type="gramStart"/>
      <w:r>
        <w:t>transportation</w:t>
      </w:r>
      <w:proofErr w:type="gramEnd"/>
      <w:r>
        <w:t>” to penal colonies in Australia</w:t>
      </w:r>
    </w:p>
    <w:p w:rsidR="00007161" w:rsidRDefault="00007161" w:rsidP="007356F5">
      <w:r>
        <w:tab/>
        <w:t>-there they did hard labor building roads and buildings</w:t>
      </w:r>
    </w:p>
    <w:p w:rsidR="001F5EC8" w:rsidRDefault="001F5EC8" w:rsidP="007356F5">
      <w:r>
        <w:t xml:space="preserve">-Australia and New Zealand became settler colonies where Brits displaced natives, who perished from conflict </w:t>
      </w:r>
    </w:p>
    <w:p w:rsidR="001F5EC8" w:rsidRDefault="001F5EC8" w:rsidP="007356F5">
      <w:r>
        <w:t xml:space="preserve">  </w:t>
      </w:r>
      <w:proofErr w:type="gramStart"/>
      <w:r>
        <w:t>and</w:t>
      </w:r>
      <w:proofErr w:type="gramEnd"/>
      <w:r>
        <w:t xml:space="preserve"> disease</w:t>
      </w:r>
    </w:p>
    <w:p w:rsidR="001F5EC8" w:rsidRDefault="001F5EC8" w:rsidP="007356F5">
      <w:r>
        <w:t>-In the age of Imperialism, Pacific islands became a source of competition among European powers as they claimed</w:t>
      </w:r>
    </w:p>
    <w:p w:rsidR="001F5EC8" w:rsidRDefault="001F5EC8" w:rsidP="007356F5">
      <w:r>
        <w:t xml:space="preserve">  </w:t>
      </w:r>
      <w:proofErr w:type="gramStart"/>
      <w:r>
        <w:t>the</w:t>
      </w:r>
      <w:proofErr w:type="gramEnd"/>
      <w:r>
        <w:t xml:space="preserve"> land for coaling stations, cash crops, minerals, guano, etc. </w:t>
      </w:r>
    </w:p>
    <w:p w:rsidR="001F5EC8" w:rsidRDefault="001F5EC8" w:rsidP="007356F5">
      <w:r>
        <w:t xml:space="preserve">-Indentured servants from East, South, and Southeast Asia populated cash crop and mining centers by turn of the </w:t>
      </w:r>
    </w:p>
    <w:p w:rsidR="001F5EC8" w:rsidRDefault="001F5EC8" w:rsidP="007356F5">
      <w:r>
        <w:t xml:space="preserve">  </w:t>
      </w:r>
      <w:proofErr w:type="gramStart"/>
      <w:r>
        <w:t>century</w:t>
      </w:r>
      <w:proofErr w:type="gramEnd"/>
    </w:p>
    <w:p w:rsidR="00CC6899" w:rsidRDefault="00CC6899" w:rsidP="00CC6899">
      <w:r>
        <w:t xml:space="preserve">-Chinese and other migrants flooded into Australia in their Gold Rush in the 1850s/1860s, prompting </w:t>
      </w:r>
    </w:p>
    <w:p w:rsidR="00CC6899" w:rsidRDefault="00CC6899" w:rsidP="00CC6899">
      <w:r>
        <w:t xml:space="preserve">  </w:t>
      </w:r>
      <w:proofErr w:type="gramStart"/>
      <w:r>
        <w:t>the</w:t>
      </w:r>
      <w:proofErr w:type="gramEnd"/>
      <w:r>
        <w:t xml:space="preserve"> White Australian discrimination policy, similar to the U.S. Chinese Exclusion Act</w:t>
      </w:r>
    </w:p>
    <w:p w:rsidR="001F5EC8" w:rsidRDefault="001F5EC8" w:rsidP="00CC6899">
      <w:r>
        <w:t xml:space="preserve">-U.S. sugar growers launched a coup against Hawaii’s Queen Liliuokalani and then orchestrated the process of </w:t>
      </w:r>
    </w:p>
    <w:p w:rsidR="001F5EC8" w:rsidRDefault="001F5EC8" w:rsidP="00CC6899">
      <w:r>
        <w:t xml:space="preserve">  </w:t>
      </w:r>
      <w:proofErr w:type="gramStart"/>
      <w:r>
        <w:t>annexation</w:t>
      </w:r>
      <w:proofErr w:type="gramEnd"/>
      <w:r w:rsidR="0004428E">
        <w:t>,</w:t>
      </w:r>
      <w:r>
        <w:t xml:space="preserve"> which American completed in the 1890s</w:t>
      </w:r>
    </w:p>
    <w:p w:rsidR="008A5F24" w:rsidRDefault="008A5F24" w:rsidP="007356F5"/>
    <w:p w:rsidR="008A5F24" w:rsidRPr="001F5EC8" w:rsidRDefault="008A5F24" w:rsidP="007356F5">
      <w:pPr>
        <w:rPr>
          <w:b/>
          <w:sz w:val="24"/>
          <w:szCs w:val="24"/>
          <w:u w:val="single"/>
        </w:rPr>
      </w:pPr>
      <w:r w:rsidRPr="001F5EC8">
        <w:rPr>
          <w:b/>
          <w:sz w:val="24"/>
          <w:szCs w:val="24"/>
          <w:u w:val="single"/>
        </w:rPr>
        <w:t>Period 6</w:t>
      </w:r>
      <w:r w:rsidR="0004428E">
        <w:rPr>
          <w:b/>
          <w:sz w:val="24"/>
          <w:szCs w:val="24"/>
          <w:u w:val="single"/>
        </w:rPr>
        <w:t>: 1900 - Present</w:t>
      </w:r>
    </w:p>
    <w:p w:rsidR="00CC6899" w:rsidRDefault="00CC6899" w:rsidP="007356F5">
      <w:r>
        <w:t>-ANZAC troops used by British against Turks in WWI</w:t>
      </w:r>
    </w:p>
    <w:p w:rsidR="001F5EC8" w:rsidRPr="00CC6899" w:rsidRDefault="001F5EC8" w:rsidP="007356F5">
      <w:r>
        <w:t>-Pearl Harbor, Dec. 7, 1940</w:t>
      </w:r>
      <w:r w:rsidR="0029608E">
        <w:t>, U.S. island-hopping against Japanese forces across the Pacific</w:t>
      </w:r>
    </w:p>
    <w:p w:rsidR="00CC6899" w:rsidRDefault="00CC6899" w:rsidP="007356F5">
      <w:r>
        <w:t>-Some Pacific islands (like Bikini atoll) were used for nuclear testing during the Cold War by U.S.</w:t>
      </w:r>
    </w:p>
    <w:p w:rsidR="00CC6899" w:rsidRDefault="00CC6899" w:rsidP="007356F5">
      <w:r>
        <w:t>-</w:t>
      </w:r>
      <w:r w:rsidR="001F5EC8">
        <w:t>White Australia Policy was repealed by the late twentieth century</w:t>
      </w:r>
    </w:p>
    <w:p w:rsidR="00EA6CC1" w:rsidRPr="00EA6CC1" w:rsidRDefault="00EA6CC1" w:rsidP="007356F5">
      <w:r>
        <w:t xml:space="preserve">-filming of </w:t>
      </w:r>
      <w:r>
        <w:rPr>
          <w:i/>
        </w:rPr>
        <w:t>Survivor</w:t>
      </w:r>
      <w:r>
        <w:t xml:space="preserve"> at several of these islands. </w:t>
      </w:r>
      <w:r>
        <w:sym w:font="Wingdings" w:char="F04A"/>
      </w:r>
    </w:p>
    <w:p w:rsidR="00007161" w:rsidRDefault="00007161" w:rsidP="007356F5">
      <w:r>
        <w:tab/>
      </w:r>
    </w:p>
    <w:p w:rsidR="00295A61" w:rsidRDefault="00295A61" w:rsidP="007356F5"/>
    <w:p w:rsidR="009E0D78" w:rsidRDefault="009E0D78" w:rsidP="007356F5"/>
    <w:p w:rsidR="009E0D78" w:rsidRDefault="009E0D78" w:rsidP="007356F5">
      <w:r>
        <w:t>Based on information from</w:t>
      </w:r>
      <w:bookmarkStart w:id="0" w:name="_GoBack"/>
      <w:bookmarkEnd w:id="0"/>
      <w:r>
        <w:t>:</w:t>
      </w:r>
    </w:p>
    <w:p w:rsidR="009E0D78" w:rsidRDefault="009E0D78" w:rsidP="007356F5">
      <w:r>
        <w:t xml:space="preserve">1. “Of Rats and Men: A Synoptic Environmental History of the Island Pacific” by J.R. </w:t>
      </w:r>
      <w:proofErr w:type="gramStart"/>
      <w:r>
        <w:t xml:space="preserve">McNeill  </w:t>
      </w:r>
      <w:proofErr w:type="gramEnd"/>
      <w:hyperlink r:id="rId12" w:history="1">
        <w:r w:rsidRPr="00EB3886">
          <w:rPr>
            <w:rStyle w:val="Hyperlink"/>
          </w:rPr>
          <w:t>http://www.uhpress.hawaii.edu/journals/jwh/jwh052p299.pdf</w:t>
        </w:r>
      </w:hyperlink>
    </w:p>
    <w:p w:rsidR="009E0D78" w:rsidRDefault="009E0D78" w:rsidP="007356F5"/>
    <w:p w:rsidR="009E0D78" w:rsidRPr="009E0D78" w:rsidRDefault="009E0D78" w:rsidP="007356F5">
      <w:r>
        <w:rPr>
          <w:i/>
        </w:rPr>
        <w:t>2. Traditions and Encounters</w:t>
      </w:r>
      <w:r>
        <w:t xml:space="preserve"> by Bentley et al. </w:t>
      </w:r>
    </w:p>
    <w:sectPr w:rsidR="009E0D78" w:rsidRPr="009E0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5"/>
    <w:rsid w:val="00007161"/>
    <w:rsid w:val="0004428E"/>
    <w:rsid w:val="000B6BB4"/>
    <w:rsid w:val="001F5EC8"/>
    <w:rsid w:val="00295A61"/>
    <w:rsid w:val="0029608E"/>
    <w:rsid w:val="004F3AAC"/>
    <w:rsid w:val="006306BC"/>
    <w:rsid w:val="006F324C"/>
    <w:rsid w:val="007356F5"/>
    <w:rsid w:val="007F2C37"/>
    <w:rsid w:val="008A5F24"/>
    <w:rsid w:val="009757BE"/>
    <w:rsid w:val="009E0D78"/>
    <w:rsid w:val="00BB5E00"/>
    <w:rsid w:val="00CC6899"/>
    <w:rsid w:val="00D46C98"/>
    <w:rsid w:val="00DA3509"/>
    <w:rsid w:val="00DF6BED"/>
    <w:rsid w:val="00EA6CC1"/>
    <w:rsid w:val="00FA53D3"/>
    <w:rsid w:val="00FE55F9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B4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B4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hpress.hawaii.edu/journals/jwh/jwh052p299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05890FBB9EB489CC65FC91267F08C" ma:contentTypeVersion="1" ma:contentTypeDescription="Create a new document." ma:contentTypeScope="" ma:versionID="c6db6f86f9b8155022c465f93e8d57e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FC2242-6608-4AEB-AFC7-4482AC664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9E1567-16E0-4024-9548-B41846205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D0637-96D4-46A0-BA3E-A65072093D9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Rockwood School District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RSD</cp:lastModifiedBy>
  <cp:revision>3</cp:revision>
  <cp:lastPrinted>2013-11-18T15:08:00Z</cp:lastPrinted>
  <dcterms:created xsi:type="dcterms:W3CDTF">2014-05-10T12:44:00Z</dcterms:created>
  <dcterms:modified xsi:type="dcterms:W3CDTF">2014-05-10T13:18:00Z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0x010100F0605890FBB9EB489CC65FC91267F08C</vt:lpwstr>
  </property>
</Properties>
</file>